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2C92F74E" w14:textId="77777777" w:rsidR="00AD5EF7" w:rsidRPr="006673B0" w:rsidRDefault="00AD5EF7" w:rsidP="00AD5EF7">
      <w:pPr>
        <w:jc w:val="center"/>
        <w:rPr>
          <w:b/>
          <w:sz w:val="28"/>
          <w:szCs w:val="28"/>
        </w:rPr>
      </w:pPr>
      <w:r w:rsidRPr="006673B0">
        <w:rPr>
          <w:b/>
          <w:sz w:val="28"/>
          <w:szCs w:val="28"/>
        </w:rPr>
        <w:t>„</w:t>
      </w:r>
      <w:bookmarkStart w:id="1" w:name="_Hlk115693598"/>
      <w:r w:rsidRPr="006673B0">
        <w:rPr>
          <w:b/>
          <w:sz w:val="28"/>
          <w:szCs w:val="28"/>
        </w:rPr>
        <w:t>Budowa ujęcia wody z rzeki Skawy wraz z infrastrukturą w m. Zator</w:t>
      </w:r>
      <w:bookmarkEnd w:id="1"/>
      <w:r w:rsidRPr="006673B0">
        <w:rPr>
          <w:b/>
          <w:sz w:val="28"/>
          <w:szCs w:val="28"/>
        </w:rPr>
        <w:t>”</w:t>
      </w:r>
    </w:p>
    <w:p w14:paraId="5CEE66E9" w14:textId="77777777" w:rsidR="00AD5EF7" w:rsidRPr="006673B0" w:rsidRDefault="00AD5EF7" w:rsidP="00AD5EF7">
      <w:pPr>
        <w:autoSpaceDE w:val="0"/>
        <w:ind w:left="4956" w:hanging="4956"/>
        <w:jc w:val="center"/>
        <w:rPr>
          <w:rFonts w:eastAsia="Courier New"/>
          <w:b/>
          <w:bCs/>
          <w:lang w:eastAsia="ar-SA"/>
        </w:rPr>
      </w:pPr>
      <w:r w:rsidRPr="006673B0">
        <w:rPr>
          <w:b/>
        </w:rPr>
        <w:t xml:space="preserve">Znak sprawy: </w:t>
      </w:r>
      <w:r w:rsidRPr="006673B0">
        <w:rPr>
          <w:rFonts w:eastAsia="Courier New"/>
          <w:b/>
          <w:bCs/>
          <w:lang w:eastAsia="ar-SA"/>
        </w:rPr>
        <w:t>DI.271.9.2022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2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70ED" w14:textId="77777777" w:rsidR="007A2E08" w:rsidRDefault="007A2E08" w:rsidP="00A73664">
      <w:r>
        <w:separator/>
      </w:r>
    </w:p>
  </w:endnote>
  <w:endnote w:type="continuationSeparator" w:id="0">
    <w:p w14:paraId="178EA2DC" w14:textId="77777777" w:rsidR="007A2E08" w:rsidRDefault="007A2E08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BE02" w14:textId="77777777" w:rsidR="007A2E08" w:rsidRDefault="007A2E08" w:rsidP="00A73664">
      <w:r>
        <w:separator/>
      </w:r>
    </w:p>
  </w:footnote>
  <w:footnote w:type="continuationSeparator" w:id="0">
    <w:p w14:paraId="31ACFC56" w14:textId="77777777" w:rsidR="007A2E08" w:rsidRDefault="007A2E08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E41B6"/>
    <w:rsid w:val="001E6378"/>
    <w:rsid w:val="001F1554"/>
    <w:rsid w:val="002A539C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C1919"/>
    <w:rsid w:val="00523AEE"/>
    <w:rsid w:val="00590780"/>
    <w:rsid w:val="005956D4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923C3"/>
    <w:rsid w:val="008946E5"/>
    <w:rsid w:val="008955E0"/>
    <w:rsid w:val="008B5DED"/>
    <w:rsid w:val="008E5357"/>
    <w:rsid w:val="0090438D"/>
    <w:rsid w:val="009B4B27"/>
    <w:rsid w:val="00A558FE"/>
    <w:rsid w:val="00A73664"/>
    <w:rsid w:val="00A84BB9"/>
    <w:rsid w:val="00A86332"/>
    <w:rsid w:val="00AD5EF7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Urząd Miejski</cp:lastModifiedBy>
  <cp:revision>5</cp:revision>
  <dcterms:created xsi:type="dcterms:W3CDTF">2022-06-30T06:04:00Z</dcterms:created>
  <dcterms:modified xsi:type="dcterms:W3CDTF">2022-11-07T13:48:00Z</dcterms:modified>
</cp:coreProperties>
</file>